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D1CD48" w14:textId="77777777" w:rsidR="00831284" w:rsidRPr="00EB226E" w:rsidRDefault="00E02AFE" w:rsidP="00EB226E">
      <w:pPr>
        <w:spacing w:line="360" w:lineRule="auto"/>
        <w:jc w:val="center"/>
        <w:rPr>
          <w:b/>
          <w:sz w:val="36"/>
        </w:rPr>
      </w:pPr>
      <w:r w:rsidRPr="00831284">
        <w:rPr>
          <w:b/>
          <w:sz w:val="36"/>
        </w:rPr>
        <w:t>V Muzeu Karla Zemana fotí Vánoce robot!</w:t>
      </w:r>
    </w:p>
    <w:p w14:paraId="62BD187F" w14:textId="1AF0F660" w:rsidR="00831284" w:rsidRPr="00342C83" w:rsidRDefault="00EB226E" w:rsidP="00EB226E">
      <w:pPr>
        <w:spacing w:line="276" w:lineRule="auto"/>
        <w:jc w:val="both"/>
        <w:rPr>
          <w:b/>
        </w:rPr>
      </w:pPr>
      <w:r>
        <w:t xml:space="preserve">Praha, </w:t>
      </w:r>
      <w:r w:rsidR="002011C4">
        <w:t>6</w:t>
      </w:r>
      <w:r>
        <w:t xml:space="preserve">. </w:t>
      </w:r>
      <w:r w:rsidR="002011C4">
        <w:t xml:space="preserve">prosince </w:t>
      </w:r>
      <w:r>
        <w:t xml:space="preserve">2017 –  </w:t>
      </w:r>
      <w:r w:rsidR="00650568">
        <w:rPr>
          <w:b/>
        </w:rPr>
        <w:t xml:space="preserve">Během tohoto víkendu, 9. </w:t>
      </w:r>
      <w:r w:rsidR="00C56212">
        <w:rPr>
          <w:b/>
        </w:rPr>
        <w:t xml:space="preserve">a </w:t>
      </w:r>
      <w:r w:rsidR="00650568">
        <w:rPr>
          <w:b/>
        </w:rPr>
        <w:t>10. prosince, se v</w:t>
      </w:r>
      <w:r w:rsidR="00831284" w:rsidRPr="00342C83">
        <w:rPr>
          <w:b/>
        </w:rPr>
        <w:t xml:space="preserve"> Muzeu Karla Zemana </w:t>
      </w:r>
      <w:r w:rsidR="002011C4">
        <w:rPr>
          <w:b/>
        </w:rPr>
        <w:t xml:space="preserve">opět </w:t>
      </w:r>
      <w:r w:rsidR="00831284" w:rsidRPr="00342C83">
        <w:rPr>
          <w:b/>
        </w:rPr>
        <w:t xml:space="preserve">spojí jedinečné světy filmové fantazie geniálního režiséra Karla Zemana s dobrodružnou a stylovou náladou moderního steampunku. </w:t>
      </w:r>
      <w:r w:rsidR="002011C4">
        <w:rPr>
          <w:b/>
        </w:rPr>
        <w:t>Již podruhé</w:t>
      </w:r>
      <w:r w:rsidR="00831284" w:rsidRPr="00342C83">
        <w:rPr>
          <w:b/>
        </w:rPr>
        <w:t xml:space="preserve"> se návštěvníci muzea budou moct nechat vyfotografovat </w:t>
      </w:r>
      <w:r w:rsidR="00650568">
        <w:rPr>
          <w:b/>
        </w:rPr>
        <w:t>unikátním</w:t>
      </w:r>
      <w:r w:rsidR="00831284" w:rsidRPr="00342C83">
        <w:rPr>
          <w:b/>
        </w:rPr>
        <w:t xml:space="preserve"> kovovým</w:t>
      </w:r>
      <w:r w:rsidR="00650568">
        <w:rPr>
          <w:b/>
        </w:rPr>
        <w:t xml:space="preserve"> fotografem</w:t>
      </w:r>
      <w:r w:rsidR="00831284" w:rsidRPr="00342C83">
        <w:rPr>
          <w:b/>
        </w:rPr>
        <w:t xml:space="preserve"> z mosazi a mědi.</w:t>
      </w:r>
      <w:r w:rsidR="00650568">
        <w:rPr>
          <w:b/>
        </w:rPr>
        <w:t xml:space="preserve"> </w:t>
      </w:r>
    </w:p>
    <w:p w14:paraId="0B61BC12" w14:textId="77777777" w:rsidR="00C56212" w:rsidRDefault="00DE46BD" w:rsidP="00EB226E">
      <w:pPr>
        <w:spacing w:line="276" w:lineRule="auto"/>
        <w:jc w:val="both"/>
      </w:pPr>
      <w:r w:rsidRPr="00C56212">
        <w:t xml:space="preserve">Přes dva metry vysoký </w:t>
      </w:r>
      <w:r w:rsidR="00650568" w:rsidRPr="00C56212">
        <w:t xml:space="preserve">kovový </w:t>
      </w:r>
      <w:r w:rsidRPr="00C56212">
        <w:t xml:space="preserve">fotograf jakoby vyšel z rekvizitářské dílny Karla Zemana nebo J. P. Jeuneta a M. Cara. </w:t>
      </w:r>
      <w:r w:rsidR="00C56212" w:rsidRPr="0051020F">
        <w:t>Roboshot, jak ho nazývají jeho tvůrci, je tak jedinečný, že je chráněný mezinárodní ochrannou známkou pro duševní vlastnictví</w:t>
      </w:r>
      <w:r w:rsidR="00C56212">
        <w:t>.</w:t>
      </w:r>
    </w:p>
    <w:p w14:paraId="3F78C2A6" w14:textId="1F26CDDC" w:rsidR="00DE46BD" w:rsidRDefault="00A61AA0" w:rsidP="00EB226E">
      <w:pPr>
        <w:spacing w:line="276" w:lineRule="auto"/>
        <w:jc w:val="both"/>
      </w:pPr>
      <w:r>
        <w:t xml:space="preserve">Každý návštěvník muzea si může zvolit z několika zábavných pozadí, </w:t>
      </w:r>
      <w:r w:rsidR="00C56212">
        <w:t>třeba</w:t>
      </w:r>
      <w:r>
        <w:t xml:space="preserve"> z filmů Vynález zkázy nebo Baron Prášil, a nechat se vyfotografovat se speciálními na zakázku vyráběnými steampunkovými doplňky. </w:t>
      </w:r>
      <w:r w:rsidR="00C56212">
        <w:t>R</w:t>
      </w:r>
      <w:r>
        <w:t xml:space="preserve">obot </w:t>
      </w:r>
      <w:r w:rsidR="00C56212">
        <w:t xml:space="preserve">pak </w:t>
      </w:r>
      <w:r>
        <w:t>přímo na místě fotografii vyvolá v profesionální kvalitě.</w:t>
      </w:r>
    </w:p>
    <w:p w14:paraId="16D0386B" w14:textId="47A2E990" w:rsidR="00310BC1" w:rsidRDefault="00A61AA0" w:rsidP="00EB226E">
      <w:pPr>
        <w:spacing w:line="276" w:lineRule="auto"/>
        <w:jc w:val="both"/>
      </w:pPr>
      <w:r>
        <w:t>Roboshot</w:t>
      </w:r>
      <w:r w:rsidR="00310BC1">
        <w:t xml:space="preserve"> </w:t>
      </w:r>
      <w:r>
        <w:t>nejen že fotí</w:t>
      </w:r>
      <w:r w:rsidR="0051020F">
        <w:t>:</w:t>
      </w:r>
      <w:r w:rsidR="00C56212">
        <w:t xml:space="preserve"> </w:t>
      </w:r>
      <w:r>
        <w:t>mnohé</w:t>
      </w:r>
      <w:r w:rsidR="00310BC1">
        <w:t xml:space="preserve"> jistě překvapí i</w:t>
      </w:r>
      <w:r w:rsidR="00650568">
        <w:t xml:space="preserve"> doprovodnými zvukovými efekty a </w:t>
      </w:r>
      <w:r w:rsidR="00310BC1">
        <w:t>ucházejíc</w:t>
      </w:r>
      <w:r w:rsidR="00650568">
        <w:t>í parou z</w:t>
      </w:r>
      <w:r w:rsidR="00C56212">
        <w:t> </w:t>
      </w:r>
      <w:r w:rsidR="00650568">
        <w:t>uší</w:t>
      </w:r>
      <w:r w:rsidR="00C56212">
        <w:t>, ale také propracovanými detaily uvnitř jeho těla.</w:t>
      </w:r>
    </w:p>
    <w:p w14:paraId="4D1119BE" w14:textId="3454420C" w:rsidR="00650568" w:rsidRDefault="00C56212" w:rsidP="00EB226E">
      <w:pPr>
        <w:spacing w:line="276" w:lineRule="auto"/>
        <w:jc w:val="both"/>
      </w:pPr>
      <w:r>
        <w:t>F</w:t>
      </w:r>
      <w:r w:rsidR="00A61AA0">
        <w:t>oto robot je</w:t>
      </w:r>
      <w:r w:rsidR="00650568">
        <w:t xml:space="preserve"> součástí pravidelného vánočního programu v Muzeu Karla Zemana. </w:t>
      </w:r>
      <w:r w:rsidR="0051020F">
        <w:t>Setk</w:t>
      </w:r>
      <w:r>
        <w:t xml:space="preserve">ání s ním </w:t>
      </w:r>
      <w:r w:rsidR="007B0717">
        <w:t>tak</w:t>
      </w:r>
      <w:r>
        <w:t xml:space="preserve"> lze</w:t>
      </w:r>
      <w:r w:rsidR="007B0717">
        <w:t xml:space="preserve"> </w:t>
      </w:r>
      <w:r w:rsidR="00A61AA0">
        <w:t xml:space="preserve">spojit </w:t>
      </w:r>
      <w:r w:rsidR="00650568">
        <w:t>třeba  s návštěvou kreativních výtvarných dílen, speciálních workshopů animace n</w:t>
      </w:r>
      <w:r w:rsidR="007B0717">
        <w:t xml:space="preserve">ebo </w:t>
      </w:r>
      <w:r w:rsidR="00A61AA0">
        <w:t xml:space="preserve">s prohlídkou expozice muzea. </w:t>
      </w:r>
      <w:r w:rsidR="00650568">
        <w:t xml:space="preserve">Termíny a informace o konkrétních akcích v muzeu najdete na </w:t>
      </w:r>
      <w:hyperlink r:id="rId6" w:history="1">
        <w:r w:rsidR="00650568" w:rsidRPr="00A9628B">
          <w:rPr>
            <w:rStyle w:val="Hypertextovodkaz"/>
          </w:rPr>
          <w:t>www.muzeumkarlazemana.cz</w:t>
        </w:r>
      </w:hyperlink>
      <w:r w:rsidR="00650568">
        <w:t xml:space="preserve"> nebo na </w:t>
      </w:r>
      <w:hyperlink r:id="rId7" w:history="1">
        <w:r w:rsidR="00650568" w:rsidRPr="00811912">
          <w:rPr>
            <w:rStyle w:val="Hypertextovodkaz"/>
          </w:rPr>
          <w:t>muzejním facebooku</w:t>
        </w:r>
      </w:hyperlink>
      <w:r w:rsidR="00650568">
        <w:t xml:space="preserve">. </w:t>
      </w:r>
      <w:bookmarkStart w:id="0" w:name="_GoBack"/>
      <w:bookmarkEnd w:id="0"/>
    </w:p>
    <w:p w14:paraId="241562B2" w14:textId="671401A5" w:rsidR="003175E5" w:rsidRDefault="00B21F15" w:rsidP="00EB226E">
      <w:pPr>
        <w:spacing w:line="276" w:lineRule="auto"/>
        <w:jc w:val="both"/>
      </w:pPr>
      <w:r>
        <w:rPr>
          <w:noProof/>
          <w:lang w:eastAsia="cs-CZ"/>
        </w:rPr>
        <w:drawing>
          <wp:anchor distT="0" distB="0" distL="114300" distR="114300" simplePos="0" relativeHeight="251670528" behindDoc="0" locked="0" layoutInCell="1" allowOverlap="1" wp14:anchorId="269BF584" wp14:editId="3AACCC40">
            <wp:simplePos x="0" y="0"/>
            <wp:positionH relativeFrom="margin">
              <wp:posOffset>1633855</wp:posOffset>
            </wp:positionH>
            <wp:positionV relativeFrom="paragraph">
              <wp:posOffset>409575</wp:posOffset>
            </wp:positionV>
            <wp:extent cx="2482850" cy="1654175"/>
            <wp:effectExtent l="0" t="0" r="0" b="3175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MG_779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2850" cy="1654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0717"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1D5A3DF4" wp14:editId="2A076E18">
            <wp:simplePos x="0" y="0"/>
            <wp:positionH relativeFrom="margin">
              <wp:posOffset>4332605</wp:posOffset>
            </wp:positionH>
            <wp:positionV relativeFrom="paragraph">
              <wp:posOffset>307340</wp:posOffset>
            </wp:positionV>
            <wp:extent cx="1651000" cy="3662045"/>
            <wp:effectExtent l="0" t="0" r="6350" b="0"/>
            <wp:wrapTopAndBottom/>
            <wp:docPr id="15" name="Obrázek 15" descr="http://roboshot.cz/wp-content/uploads/2017/05/robot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roboshot.cz/wp-content/uploads/2017/05/robot_9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36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0717"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 wp14:anchorId="7A1747E3" wp14:editId="5ABD3B79">
            <wp:simplePos x="0" y="0"/>
            <wp:positionH relativeFrom="margin">
              <wp:posOffset>1640205</wp:posOffset>
            </wp:positionH>
            <wp:positionV relativeFrom="paragraph">
              <wp:posOffset>2237740</wp:posOffset>
            </wp:positionV>
            <wp:extent cx="2476500" cy="1651000"/>
            <wp:effectExtent l="0" t="0" r="0" b="635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65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0717"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463C25BA" wp14:editId="0C803B7F">
            <wp:simplePos x="0" y="0"/>
            <wp:positionH relativeFrom="margin">
              <wp:posOffset>-177800</wp:posOffset>
            </wp:positionH>
            <wp:positionV relativeFrom="paragraph">
              <wp:posOffset>208915</wp:posOffset>
            </wp:positionV>
            <wp:extent cx="1657350" cy="3677285"/>
            <wp:effectExtent l="0" t="0" r="0" b="0"/>
            <wp:wrapTopAndBottom/>
            <wp:docPr id="14" name="Obrázek 14" descr="http://roboshot.cz/wp-content/uploads/2017/05/robot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oboshot.cz/wp-content/uploads/2017/05/robot_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367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7803E1" w14:textId="77777777" w:rsidR="003175E5" w:rsidRDefault="003175E5" w:rsidP="003175E5">
      <w:pPr>
        <w:spacing w:line="276" w:lineRule="auto"/>
        <w:jc w:val="both"/>
        <w:rPr>
          <w:b/>
        </w:rPr>
      </w:pPr>
      <w:r>
        <w:rPr>
          <w:b/>
        </w:rPr>
        <w:br w:type="page"/>
      </w:r>
    </w:p>
    <w:p w14:paraId="0E39B7F1" w14:textId="77777777" w:rsidR="00EB226E" w:rsidRPr="00614909" w:rsidRDefault="00EB226E" w:rsidP="00EB226E">
      <w:pPr>
        <w:spacing w:line="276" w:lineRule="auto"/>
        <w:jc w:val="both"/>
        <w:rPr>
          <w:b/>
        </w:rPr>
      </w:pPr>
      <w:r w:rsidRPr="00614909">
        <w:rPr>
          <w:b/>
        </w:rPr>
        <w:lastRenderedPageBreak/>
        <w:t>O Muzeu Karla Zemana</w:t>
      </w:r>
    </w:p>
    <w:p w14:paraId="57524CED" w14:textId="77777777" w:rsidR="00EB226E" w:rsidRPr="00614909" w:rsidRDefault="00EB226E" w:rsidP="002B00E9">
      <w:pPr>
        <w:spacing w:line="276" w:lineRule="auto"/>
        <w:jc w:val="both"/>
      </w:pPr>
      <w:r w:rsidRPr="00614909">
        <w:t xml:space="preserve">Muzeum Karla Zemana se za dobu </w:t>
      </w:r>
      <w:proofErr w:type="spellStart"/>
      <w:r w:rsidRPr="00614909">
        <w:t>svého</w:t>
      </w:r>
      <w:proofErr w:type="spellEnd"/>
      <w:r w:rsidRPr="00614909">
        <w:t xml:space="preserve"> </w:t>
      </w:r>
      <w:proofErr w:type="spellStart"/>
      <w:r w:rsidRPr="00614909">
        <w:t>téměr</w:t>
      </w:r>
      <w:proofErr w:type="spellEnd"/>
      <w:r w:rsidRPr="00614909">
        <w:t xml:space="preserve">̌ </w:t>
      </w:r>
      <w:proofErr w:type="spellStart"/>
      <w:r w:rsidRPr="00614909">
        <w:t>pětiletého</w:t>
      </w:r>
      <w:proofErr w:type="spellEnd"/>
      <w:r w:rsidRPr="00614909">
        <w:t xml:space="preserve"> </w:t>
      </w:r>
      <w:proofErr w:type="spellStart"/>
      <w:r w:rsidRPr="00614909">
        <w:t>působeni</w:t>
      </w:r>
      <w:proofErr w:type="spellEnd"/>
      <w:r w:rsidRPr="00614909">
        <w:t xml:space="preserve">́ </w:t>
      </w:r>
      <w:proofErr w:type="spellStart"/>
      <w:r w:rsidRPr="00614909">
        <w:t>nesmazatelne</w:t>
      </w:r>
      <w:proofErr w:type="spellEnd"/>
      <w:r w:rsidRPr="00614909">
        <w:t xml:space="preserve">̌ zapsalo na mapu </w:t>
      </w:r>
      <w:proofErr w:type="spellStart"/>
      <w:r w:rsidRPr="00614909">
        <w:t>kulturních</w:t>
      </w:r>
      <w:proofErr w:type="spellEnd"/>
      <w:r w:rsidRPr="00614909">
        <w:t xml:space="preserve"> institucí v</w:t>
      </w:r>
      <w:r>
        <w:t> </w:t>
      </w:r>
      <w:r w:rsidRPr="00614909">
        <w:t>metropoli</w:t>
      </w:r>
      <w:r>
        <w:t>. Za svůj cíl</w:t>
      </w:r>
      <w:r w:rsidRPr="00614909">
        <w:t xml:space="preserve"> si klade </w:t>
      </w:r>
      <w:proofErr w:type="spellStart"/>
      <w:r w:rsidRPr="00614909">
        <w:t>představit</w:t>
      </w:r>
      <w:proofErr w:type="spellEnd"/>
      <w:r w:rsidRPr="00614909">
        <w:t xml:space="preserve"> </w:t>
      </w:r>
      <w:proofErr w:type="spellStart"/>
      <w:r w:rsidRPr="00614909">
        <w:t>celoživotni</w:t>
      </w:r>
      <w:proofErr w:type="spellEnd"/>
      <w:r w:rsidRPr="00614909">
        <w:t xml:space="preserve">́ </w:t>
      </w:r>
      <w:proofErr w:type="spellStart"/>
      <w:r w:rsidRPr="00614909">
        <w:t>dílo</w:t>
      </w:r>
      <w:proofErr w:type="spellEnd"/>
      <w:r w:rsidRPr="00614909">
        <w:t xml:space="preserve"> </w:t>
      </w:r>
      <w:proofErr w:type="spellStart"/>
      <w:r w:rsidRPr="00614909">
        <w:t>světove</w:t>
      </w:r>
      <w:proofErr w:type="spellEnd"/>
      <w:r w:rsidRPr="00614909">
        <w:t xml:space="preserve">̌ </w:t>
      </w:r>
      <w:proofErr w:type="spellStart"/>
      <w:r w:rsidRPr="00614909">
        <w:t>uznávaného</w:t>
      </w:r>
      <w:proofErr w:type="spellEnd"/>
      <w:r w:rsidRPr="00614909">
        <w:t xml:space="preserve"> </w:t>
      </w:r>
      <w:proofErr w:type="spellStart"/>
      <w:r w:rsidRPr="00614909">
        <w:t>filmového</w:t>
      </w:r>
      <w:proofErr w:type="spellEnd"/>
      <w:r w:rsidRPr="00614909">
        <w:t xml:space="preserve"> </w:t>
      </w:r>
      <w:proofErr w:type="spellStart"/>
      <w:r w:rsidRPr="00614909">
        <w:t>tvůrce</w:t>
      </w:r>
      <w:proofErr w:type="spellEnd"/>
      <w:r w:rsidRPr="00614909">
        <w:t xml:space="preserve"> Karla Zemana a jeho </w:t>
      </w:r>
      <w:proofErr w:type="spellStart"/>
      <w:r w:rsidRPr="00614909">
        <w:t>filmove</w:t>
      </w:r>
      <w:proofErr w:type="spellEnd"/>
      <w:r w:rsidRPr="00614909">
        <w:t xml:space="preserve">́ triky, </w:t>
      </w:r>
      <w:proofErr w:type="spellStart"/>
      <w:r w:rsidRPr="00614909">
        <w:t>kterými</w:t>
      </w:r>
      <w:proofErr w:type="spellEnd"/>
      <w:r w:rsidRPr="00614909">
        <w:t xml:space="preserve"> proslavil </w:t>
      </w:r>
      <w:proofErr w:type="spellStart"/>
      <w:r w:rsidRPr="00614909">
        <w:t>českou</w:t>
      </w:r>
      <w:proofErr w:type="spellEnd"/>
      <w:r w:rsidRPr="00614909">
        <w:t xml:space="preserve"> kinematografii 20. </w:t>
      </w:r>
      <w:proofErr w:type="spellStart"/>
      <w:r w:rsidRPr="00614909">
        <w:t>stoleti</w:t>
      </w:r>
      <w:proofErr w:type="spellEnd"/>
      <w:r w:rsidRPr="00614909">
        <w:t xml:space="preserve">́. </w:t>
      </w:r>
      <w:r>
        <w:t>Expozice</w:t>
      </w:r>
      <w:r w:rsidRPr="00614909">
        <w:t xml:space="preserve"> mapuje Zemanovu tvorbu od </w:t>
      </w:r>
      <w:proofErr w:type="spellStart"/>
      <w:r w:rsidRPr="00614909">
        <w:t>prvních</w:t>
      </w:r>
      <w:proofErr w:type="spellEnd"/>
      <w:r w:rsidRPr="00614909">
        <w:t xml:space="preserve"> animací a </w:t>
      </w:r>
      <w:proofErr w:type="spellStart"/>
      <w:r w:rsidRPr="00614909">
        <w:t>loutkových</w:t>
      </w:r>
      <w:proofErr w:type="spellEnd"/>
      <w:r w:rsidRPr="00614909">
        <w:t xml:space="preserve"> filmů ve </w:t>
      </w:r>
      <w:proofErr w:type="spellStart"/>
      <w:r w:rsidRPr="00614909">
        <w:t>čtyřicátých</w:t>
      </w:r>
      <w:proofErr w:type="spellEnd"/>
      <w:r w:rsidRPr="00614909">
        <w:t xml:space="preserve"> letech </w:t>
      </w:r>
      <w:proofErr w:type="spellStart"/>
      <w:r w:rsidRPr="00614909">
        <w:t>minulého</w:t>
      </w:r>
      <w:proofErr w:type="spellEnd"/>
      <w:r w:rsidRPr="00614909">
        <w:t xml:space="preserve"> </w:t>
      </w:r>
      <w:proofErr w:type="spellStart"/>
      <w:r w:rsidRPr="00614909">
        <w:t>stoleti</w:t>
      </w:r>
      <w:proofErr w:type="spellEnd"/>
      <w:r w:rsidRPr="00614909">
        <w:t xml:space="preserve">́ </w:t>
      </w:r>
      <w:proofErr w:type="spellStart"/>
      <w:r w:rsidRPr="00614909">
        <w:t>az</w:t>
      </w:r>
      <w:proofErr w:type="spellEnd"/>
      <w:r w:rsidRPr="00614909">
        <w:t xml:space="preserve">̌ po </w:t>
      </w:r>
      <w:proofErr w:type="spellStart"/>
      <w:r w:rsidRPr="00614909">
        <w:t>díla</w:t>
      </w:r>
      <w:proofErr w:type="spellEnd"/>
      <w:r w:rsidRPr="00614909">
        <w:t xml:space="preserve"> z jeho </w:t>
      </w:r>
      <w:proofErr w:type="spellStart"/>
      <w:r w:rsidRPr="00614909">
        <w:t>posledního</w:t>
      </w:r>
      <w:proofErr w:type="spellEnd"/>
      <w:r w:rsidRPr="00614909">
        <w:t xml:space="preserve"> </w:t>
      </w:r>
      <w:proofErr w:type="spellStart"/>
      <w:r w:rsidRPr="00614909">
        <w:t>tvůrčího</w:t>
      </w:r>
      <w:proofErr w:type="spellEnd"/>
      <w:r w:rsidRPr="00614909">
        <w:t xml:space="preserve"> </w:t>
      </w:r>
      <w:proofErr w:type="spellStart"/>
      <w:r w:rsidRPr="00614909">
        <w:t>obdobi</w:t>
      </w:r>
      <w:proofErr w:type="spellEnd"/>
      <w:r w:rsidRPr="00614909">
        <w:t xml:space="preserve">́. </w:t>
      </w:r>
      <w:proofErr w:type="spellStart"/>
      <w:r w:rsidRPr="00614909">
        <w:t>Podstatna</w:t>
      </w:r>
      <w:proofErr w:type="spellEnd"/>
      <w:r w:rsidRPr="00614909">
        <w:t xml:space="preserve">́ </w:t>
      </w:r>
      <w:proofErr w:type="spellStart"/>
      <w:r w:rsidRPr="00614909">
        <w:t>část</w:t>
      </w:r>
      <w:proofErr w:type="spellEnd"/>
      <w:r w:rsidRPr="00614909">
        <w:t xml:space="preserve"> </w:t>
      </w:r>
      <w:r>
        <w:t>muzea</w:t>
      </w:r>
      <w:r w:rsidRPr="00614909">
        <w:t xml:space="preserve"> je pak </w:t>
      </w:r>
      <w:proofErr w:type="spellStart"/>
      <w:r w:rsidRPr="00614909">
        <w:t>věnována</w:t>
      </w:r>
      <w:proofErr w:type="spellEnd"/>
      <w:r w:rsidRPr="00614909">
        <w:t xml:space="preserve"> jeho </w:t>
      </w:r>
      <w:proofErr w:type="spellStart"/>
      <w:r w:rsidRPr="00614909">
        <w:t>nejzásadnějším</w:t>
      </w:r>
      <w:proofErr w:type="spellEnd"/>
      <w:r w:rsidRPr="00614909">
        <w:t xml:space="preserve"> </w:t>
      </w:r>
      <w:proofErr w:type="spellStart"/>
      <w:r w:rsidRPr="00614909">
        <w:t>filmům</w:t>
      </w:r>
      <w:proofErr w:type="spellEnd"/>
      <w:r w:rsidRPr="00614909">
        <w:t xml:space="preserve"> – </w:t>
      </w:r>
      <w:proofErr w:type="spellStart"/>
      <w:r w:rsidRPr="00614909">
        <w:t>Ceste</w:t>
      </w:r>
      <w:proofErr w:type="spellEnd"/>
      <w:r w:rsidRPr="00614909">
        <w:t xml:space="preserve">̌ do </w:t>
      </w:r>
      <w:proofErr w:type="spellStart"/>
      <w:r w:rsidRPr="00614909">
        <w:t>pravěku</w:t>
      </w:r>
      <w:proofErr w:type="spellEnd"/>
      <w:r w:rsidRPr="00614909">
        <w:t xml:space="preserve">, </w:t>
      </w:r>
      <w:proofErr w:type="spellStart"/>
      <w:r w:rsidRPr="00614909">
        <w:t>Vynálezu</w:t>
      </w:r>
      <w:proofErr w:type="spellEnd"/>
      <w:r w:rsidRPr="00614909">
        <w:t xml:space="preserve"> </w:t>
      </w:r>
      <w:proofErr w:type="spellStart"/>
      <w:r w:rsidRPr="00614909">
        <w:t>zkázy</w:t>
      </w:r>
      <w:proofErr w:type="spellEnd"/>
      <w:r w:rsidRPr="00614909">
        <w:t xml:space="preserve"> a Baronu </w:t>
      </w:r>
      <w:proofErr w:type="spellStart"/>
      <w:r w:rsidRPr="00614909">
        <w:t>Prášilovi</w:t>
      </w:r>
      <w:proofErr w:type="spellEnd"/>
      <w:r w:rsidRPr="00614909">
        <w:t xml:space="preserve">. </w:t>
      </w:r>
    </w:p>
    <w:p w14:paraId="0B5DF8AB" w14:textId="77777777" w:rsidR="00EB226E" w:rsidRPr="00614909" w:rsidRDefault="00EB226E" w:rsidP="002B00E9">
      <w:pPr>
        <w:spacing w:line="276" w:lineRule="auto"/>
        <w:jc w:val="both"/>
      </w:pPr>
      <w:r w:rsidRPr="00614909">
        <w:t xml:space="preserve">Muzeum je </w:t>
      </w:r>
      <w:proofErr w:type="spellStart"/>
      <w:r w:rsidRPr="00614909">
        <w:t>unikátni</w:t>
      </w:r>
      <w:proofErr w:type="spellEnd"/>
      <w:r w:rsidRPr="00614909">
        <w:t xml:space="preserve">́ </w:t>
      </w:r>
      <w:proofErr w:type="spellStart"/>
      <w:r w:rsidRPr="00614909">
        <w:t>svým</w:t>
      </w:r>
      <w:proofErr w:type="spellEnd"/>
      <w:r w:rsidRPr="00614909">
        <w:t xml:space="preserve"> </w:t>
      </w:r>
      <w:proofErr w:type="spellStart"/>
      <w:r w:rsidRPr="00614909">
        <w:t>hravým</w:t>
      </w:r>
      <w:proofErr w:type="spellEnd"/>
      <w:r w:rsidRPr="00614909">
        <w:t xml:space="preserve"> </w:t>
      </w:r>
      <w:proofErr w:type="spellStart"/>
      <w:r w:rsidRPr="00614909">
        <w:t>pojetím</w:t>
      </w:r>
      <w:proofErr w:type="spellEnd"/>
      <w:r w:rsidRPr="00614909">
        <w:t xml:space="preserve"> – </w:t>
      </w:r>
      <w:proofErr w:type="spellStart"/>
      <w:r w:rsidRPr="00614909">
        <w:t>nabízi</w:t>
      </w:r>
      <w:proofErr w:type="spellEnd"/>
      <w:r w:rsidRPr="00614909">
        <w:t xml:space="preserve">́ </w:t>
      </w:r>
      <w:proofErr w:type="spellStart"/>
      <w:r w:rsidRPr="00614909">
        <w:t>vám</w:t>
      </w:r>
      <w:proofErr w:type="spellEnd"/>
      <w:r w:rsidRPr="00614909">
        <w:t xml:space="preserve"> </w:t>
      </w:r>
      <w:proofErr w:type="spellStart"/>
      <w:r w:rsidRPr="00614909">
        <w:t>možnost</w:t>
      </w:r>
      <w:proofErr w:type="spellEnd"/>
      <w:r w:rsidRPr="00614909">
        <w:t xml:space="preserve"> se zapojit a </w:t>
      </w:r>
      <w:proofErr w:type="spellStart"/>
      <w:r w:rsidRPr="00614909">
        <w:t>vyzkoušet</w:t>
      </w:r>
      <w:proofErr w:type="spellEnd"/>
      <w:r w:rsidRPr="00614909">
        <w:t xml:space="preserve"> si na </w:t>
      </w:r>
      <w:proofErr w:type="spellStart"/>
      <w:r w:rsidRPr="00614909">
        <w:t>vlastních</w:t>
      </w:r>
      <w:proofErr w:type="spellEnd"/>
      <w:r w:rsidRPr="00614909">
        <w:t xml:space="preserve"> </w:t>
      </w:r>
      <w:proofErr w:type="spellStart"/>
      <w:r w:rsidRPr="00614909">
        <w:t>fotoaparátech</w:t>
      </w:r>
      <w:proofErr w:type="spellEnd"/>
      <w:r w:rsidRPr="00614909">
        <w:t xml:space="preserve"> a </w:t>
      </w:r>
      <w:proofErr w:type="spellStart"/>
      <w:r w:rsidRPr="00614909">
        <w:t>videokamerách</w:t>
      </w:r>
      <w:proofErr w:type="spellEnd"/>
      <w:r w:rsidRPr="00614909">
        <w:t xml:space="preserve"> </w:t>
      </w:r>
      <w:proofErr w:type="spellStart"/>
      <w:r w:rsidRPr="00614909">
        <w:t>trikove</w:t>
      </w:r>
      <w:proofErr w:type="spellEnd"/>
      <w:r w:rsidRPr="00614909">
        <w:t xml:space="preserve">́ postupy, </w:t>
      </w:r>
      <w:proofErr w:type="spellStart"/>
      <w:r w:rsidRPr="00614909">
        <w:t>ktere</w:t>
      </w:r>
      <w:proofErr w:type="spellEnd"/>
      <w:r w:rsidRPr="00614909">
        <w:t xml:space="preserve">́ Karel Zeman ve </w:t>
      </w:r>
      <w:proofErr w:type="spellStart"/>
      <w:r w:rsidRPr="00614909">
        <w:t>svých</w:t>
      </w:r>
      <w:proofErr w:type="spellEnd"/>
      <w:r w:rsidRPr="00614909">
        <w:t xml:space="preserve"> filmech </w:t>
      </w:r>
      <w:proofErr w:type="spellStart"/>
      <w:r w:rsidRPr="00614909">
        <w:t>používal</w:t>
      </w:r>
      <w:proofErr w:type="spellEnd"/>
      <w:r w:rsidRPr="00614909">
        <w:t xml:space="preserve">. </w:t>
      </w:r>
    </w:p>
    <w:p w14:paraId="2F19600F" w14:textId="77777777" w:rsidR="00EB226E" w:rsidRDefault="00EB226E" w:rsidP="002B00E9">
      <w:pPr>
        <w:spacing w:line="276" w:lineRule="auto"/>
        <w:jc w:val="both"/>
      </w:pPr>
      <w:r>
        <w:t xml:space="preserve">Filmy Karla Zemana jsou restaurovány v rámci projektu Čistíme svět fantazie partnerů </w:t>
      </w:r>
      <w:r>
        <w:br/>
        <w:t>Nadace české bijáky, Česká televize a Muzeum Karla Zemana ve spolupráci s UPP.</w:t>
      </w:r>
    </w:p>
    <w:p w14:paraId="7B86F22B" w14:textId="77777777" w:rsidR="003175E5" w:rsidRDefault="003175E5" w:rsidP="00EB226E">
      <w:pPr>
        <w:pStyle w:val="Default"/>
        <w:spacing w:line="276" w:lineRule="auto"/>
        <w:rPr>
          <w:b/>
          <w:bCs/>
          <w:sz w:val="22"/>
          <w:szCs w:val="22"/>
        </w:rPr>
      </w:pPr>
    </w:p>
    <w:p w14:paraId="030549D8" w14:textId="77777777" w:rsidR="00EB226E" w:rsidRPr="00DA06CE" w:rsidRDefault="00EB226E" w:rsidP="00EB226E">
      <w:pPr>
        <w:pStyle w:val="Default"/>
        <w:spacing w:line="276" w:lineRule="auto"/>
        <w:rPr>
          <w:sz w:val="22"/>
          <w:szCs w:val="22"/>
        </w:rPr>
      </w:pPr>
      <w:r w:rsidRPr="00DA06CE">
        <w:rPr>
          <w:b/>
          <w:bCs/>
          <w:sz w:val="22"/>
          <w:szCs w:val="22"/>
        </w:rPr>
        <w:t xml:space="preserve">Kontakt pro média </w:t>
      </w:r>
    </w:p>
    <w:p w14:paraId="7CEE9E6F" w14:textId="77777777" w:rsidR="00EB226E" w:rsidRPr="00DA06CE" w:rsidRDefault="00EB226E" w:rsidP="00EB226E">
      <w:pPr>
        <w:pStyle w:val="Default"/>
        <w:spacing w:line="276" w:lineRule="auto"/>
        <w:rPr>
          <w:sz w:val="22"/>
          <w:szCs w:val="22"/>
        </w:rPr>
      </w:pPr>
      <w:r w:rsidRPr="00DA06CE">
        <w:rPr>
          <w:sz w:val="22"/>
          <w:szCs w:val="22"/>
        </w:rPr>
        <w:t xml:space="preserve">Kateřina Kuthanová </w:t>
      </w:r>
    </w:p>
    <w:p w14:paraId="694106A7" w14:textId="77777777" w:rsidR="00EB226E" w:rsidRPr="00DA06CE" w:rsidRDefault="00EB226E" w:rsidP="00EB226E">
      <w:pPr>
        <w:pStyle w:val="Default"/>
        <w:spacing w:line="276" w:lineRule="auto"/>
        <w:rPr>
          <w:sz w:val="22"/>
          <w:szCs w:val="22"/>
        </w:rPr>
      </w:pPr>
      <w:r w:rsidRPr="00DA06CE">
        <w:rPr>
          <w:sz w:val="22"/>
          <w:szCs w:val="22"/>
        </w:rPr>
        <w:t xml:space="preserve">Marketing &amp; PR Manager | Muzeum Karla Zemana </w:t>
      </w:r>
    </w:p>
    <w:p w14:paraId="7EA92F06" w14:textId="77777777" w:rsidR="00EB226E" w:rsidRPr="00DA06CE" w:rsidRDefault="00EB226E" w:rsidP="00EB226E">
      <w:pPr>
        <w:pStyle w:val="Default"/>
        <w:spacing w:line="276" w:lineRule="auto"/>
        <w:rPr>
          <w:sz w:val="22"/>
          <w:szCs w:val="22"/>
        </w:rPr>
      </w:pPr>
      <w:r w:rsidRPr="00DA06CE">
        <w:rPr>
          <w:sz w:val="22"/>
          <w:szCs w:val="22"/>
        </w:rPr>
        <w:t xml:space="preserve">E: katerina.kuthanova@muzeumkarlazemana.cz| T: +420 777 094 566 </w:t>
      </w:r>
    </w:p>
    <w:p w14:paraId="3B7DEAC6" w14:textId="77777777" w:rsidR="00EB226E" w:rsidRDefault="00EB226E" w:rsidP="00EB226E">
      <w:pPr>
        <w:pStyle w:val="Default"/>
        <w:spacing w:line="276" w:lineRule="auto"/>
        <w:rPr>
          <w:sz w:val="22"/>
          <w:szCs w:val="22"/>
        </w:rPr>
      </w:pPr>
    </w:p>
    <w:p w14:paraId="68A46F7D" w14:textId="77777777" w:rsidR="00F32A2B" w:rsidRDefault="00F32A2B" w:rsidP="00EB226E">
      <w:pPr>
        <w:pStyle w:val="Default"/>
        <w:spacing w:line="276" w:lineRule="auto"/>
        <w:rPr>
          <w:sz w:val="22"/>
          <w:szCs w:val="22"/>
        </w:rPr>
      </w:pPr>
    </w:p>
    <w:p w14:paraId="07560C25" w14:textId="77777777" w:rsidR="00F32A2B" w:rsidRPr="00DA06CE" w:rsidRDefault="00F32A2B" w:rsidP="00EB226E">
      <w:pPr>
        <w:pStyle w:val="Default"/>
        <w:spacing w:line="276" w:lineRule="auto"/>
        <w:rPr>
          <w:sz w:val="22"/>
          <w:szCs w:val="22"/>
        </w:rPr>
      </w:pPr>
    </w:p>
    <w:p w14:paraId="0B1C92FA" w14:textId="77777777" w:rsidR="00EB226E" w:rsidRPr="00DA06CE" w:rsidRDefault="00EB226E" w:rsidP="00EB226E">
      <w:pPr>
        <w:pStyle w:val="Default"/>
        <w:spacing w:line="276" w:lineRule="auto"/>
        <w:rPr>
          <w:b/>
          <w:bCs/>
          <w:sz w:val="22"/>
          <w:szCs w:val="22"/>
        </w:rPr>
      </w:pPr>
      <w:r w:rsidRPr="00DA06CE">
        <w:rPr>
          <w:b/>
          <w:bCs/>
          <w:sz w:val="22"/>
          <w:szCs w:val="22"/>
        </w:rPr>
        <w:t xml:space="preserve">Muzeum Karla Zemana, Praha </w:t>
      </w:r>
    </w:p>
    <w:p w14:paraId="623F48C0" w14:textId="77777777" w:rsidR="00EB226E" w:rsidRPr="00DA06CE" w:rsidRDefault="00EB226E" w:rsidP="00EB226E">
      <w:pPr>
        <w:pStyle w:val="Default"/>
        <w:spacing w:line="276" w:lineRule="auto"/>
        <w:rPr>
          <w:sz w:val="22"/>
          <w:szCs w:val="22"/>
        </w:rPr>
      </w:pPr>
      <w:r w:rsidRPr="00DA06CE">
        <w:rPr>
          <w:bCs/>
          <w:sz w:val="22"/>
          <w:szCs w:val="22"/>
        </w:rPr>
        <w:t>Saská 80/3, Praha 1</w:t>
      </w:r>
    </w:p>
    <w:p w14:paraId="30D6D5FA" w14:textId="77777777" w:rsidR="00EB226E" w:rsidRDefault="00866CC0" w:rsidP="00EB226E">
      <w:pPr>
        <w:pStyle w:val="Default"/>
        <w:spacing w:line="276" w:lineRule="auto"/>
        <w:rPr>
          <w:sz w:val="22"/>
          <w:szCs w:val="22"/>
        </w:rPr>
      </w:pPr>
      <w:hyperlink r:id="rId12" w:history="1">
        <w:r w:rsidR="00EB226E" w:rsidRPr="00DA06CE">
          <w:rPr>
            <w:rStyle w:val="Hypertextovodkaz"/>
            <w:sz w:val="22"/>
            <w:szCs w:val="22"/>
          </w:rPr>
          <w:t>www.muzeumkarlazemana.cz</w:t>
        </w:r>
      </w:hyperlink>
      <w:r w:rsidR="00EB226E" w:rsidRPr="00DA06CE">
        <w:rPr>
          <w:sz w:val="22"/>
          <w:szCs w:val="22"/>
        </w:rPr>
        <w:t xml:space="preserve"> </w:t>
      </w:r>
    </w:p>
    <w:p w14:paraId="3CDBA4B2" w14:textId="77777777" w:rsidR="007B0717" w:rsidRDefault="007B0717" w:rsidP="00EB226E">
      <w:pPr>
        <w:jc w:val="both"/>
      </w:pPr>
      <w:r w:rsidRPr="00DD5EB7"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2E773255" wp14:editId="2DD2AD63">
            <wp:simplePos x="0" y="0"/>
            <wp:positionH relativeFrom="margin">
              <wp:posOffset>-63500</wp:posOffset>
            </wp:positionH>
            <wp:positionV relativeFrom="paragraph">
              <wp:posOffset>30480</wp:posOffset>
            </wp:positionV>
            <wp:extent cx="1231900" cy="1231900"/>
            <wp:effectExtent l="0" t="0" r="6350" b="6350"/>
            <wp:wrapSquare wrapText="bothSides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ogo_kulat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4A2870" w14:textId="77777777" w:rsidR="007B0717" w:rsidRDefault="007B0717" w:rsidP="00EB226E">
      <w:pPr>
        <w:jc w:val="both"/>
      </w:pPr>
    </w:p>
    <w:p w14:paraId="24FE407C" w14:textId="77777777" w:rsidR="007B0717" w:rsidRDefault="007B0717" w:rsidP="00EB226E">
      <w:pPr>
        <w:jc w:val="both"/>
      </w:pPr>
    </w:p>
    <w:p w14:paraId="48FC88D2" w14:textId="77777777" w:rsidR="00EB226E" w:rsidRDefault="00EB226E" w:rsidP="00EB226E">
      <w:pPr>
        <w:jc w:val="both"/>
      </w:pPr>
    </w:p>
    <w:p w14:paraId="1B19CDD6" w14:textId="77777777" w:rsidR="00F32A2B" w:rsidRDefault="00F32A2B" w:rsidP="00EB226E">
      <w:pPr>
        <w:jc w:val="both"/>
        <w:rPr>
          <w:b/>
        </w:rPr>
      </w:pPr>
    </w:p>
    <w:p w14:paraId="47FA53A6" w14:textId="77777777" w:rsidR="007B0717" w:rsidRDefault="00F32A2B" w:rsidP="00EB226E">
      <w:pPr>
        <w:jc w:val="both"/>
      </w:pPr>
      <w:r w:rsidRPr="00F32A2B">
        <w:rPr>
          <w:b/>
        </w:rPr>
        <w:t>Roboshot s.r.o.</w:t>
      </w:r>
    </w:p>
    <w:p w14:paraId="6967D707" w14:textId="77777777" w:rsidR="00F32A2B" w:rsidRDefault="00F32A2B" w:rsidP="00EB226E">
      <w:pPr>
        <w:jc w:val="both"/>
      </w:pPr>
      <w:r>
        <w:t>Holečkova 100/9, Praha 5</w:t>
      </w:r>
    </w:p>
    <w:p w14:paraId="4FB10B92" w14:textId="77777777" w:rsidR="00F32A2B" w:rsidRDefault="00866CC0" w:rsidP="00EB226E">
      <w:pPr>
        <w:jc w:val="both"/>
      </w:pPr>
      <w:hyperlink r:id="rId14" w:history="1">
        <w:r w:rsidR="00F32A2B" w:rsidRPr="00F32A2B">
          <w:rPr>
            <w:rStyle w:val="Hypertextovodkaz"/>
          </w:rPr>
          <w:t>www.roboshot.cz</w:t>
        </w:r>
      </w:hyperlink>
    </w:p>
    <w:p w14:paraId="5615CCAF" w14:textId="77777777" w:rsidR="00F32A2B" w:rsidRDefault="00F32A2B" w:rsidP="00EB226E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9504" behindDoc="0" locked="0" layoutInCell="1" allowOverlap="1" wp14:anchorId="065285E3" wp14:editId="26E6FD8E">
            <wp:simplePos x="0" y="0"/>
            <wp:positionH relativeFrom="margin">
              <wp:posOffset>101600</wp:posOffset>
            </wp:positionH>
            <wp:positionV relativeFrom="paragraph">
              <wp:posOffset>68580</wp:posOffset>
            </wp:positionV>
            <wp:extent cx="660400" cy="952500"/>
            <wp:effectExtent l="0" t="0" r="6350" b="0"/>
            <wp:wrapSquare wrapText="bothSides"/>
            <wp:docPr id="3" name="Obrázek 3" descr="Robosh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obosho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F32A2B" w:rsidSect="00EB226E">
      <w:headerReference w:type="default" r:id="rId16"/>
      <w:pgSz w:w="11906" w:h="16838"/>
      <w:pgMar w:top="168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12D7BC9" w14:textId="77777777" w:rsidR="00866CC0" w:rsidRDefault="00866CC0" w:rsidP="00EB226E">
      <w:pPr>
        <w:spacing w:after="0" w:line="240" w:lineRule="auto"/>
      </w:pPr>
      <w:r>
        <w:separator/>
      </w:r>
    </w:p>
  </w:endnote>
  <w:endnote w:type="continuationSeparator" w:id="0">
    <w:p w14:paraId="029C97E3" w14:textId="77777777" w:rsidR="00866CC0" w:rsidRDefault="00866CC0" w:rsidP="00EB22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5BA40" w14:textId="77777777" w:rsidR="00866CC0" w:rsidRDefault="00866CC0" w:rsidP="00EB226E">
      <w:pPr>
        <w:spacing w:after="0" w:line="240" w:lineRule="auto"/>
      </w:pPr>
      <w:r>
        <w:separator/>
      </w:r>
    </w:p>
  </w:footnote>
  <w:footnote w:type="continuationSeparator" w:id="0">
    <w:p w14:paraId="268D0B40" w14:textId="77777777" w:rsidR="00866CC0" w:rsidRDefault="00866CC0" w:rsidP="00EB22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74E60C" w14:textId="77777777" w:rsidR="00EB226E" w:rsidRDefault="00EB226E">
    <w:pPr>
      <w:pStyle w:val="Zhlav"/>
    </w:pPr>
    <w:r>
      <w:rPr>
        <w:noProof/>
        <w:lang w:eastAsia="cs-CZ"/>
      </w:rPr>
      <w:drawing>
        <wp:anchor distT="114300" distB="114300" distL="114300" distR="114300" simplePos="0" relativeHeight="251659264" behindDoc="0" locked="0" layoutInCell="0" hidden="0" allowOverlap="1" wp14:anchorId="7D297A5B" wp14:editId="3B47F1BD">
          <wp:simplePos x="0" y="0"/>
          <wp:positionH relativeFrom="margin">
            <wp:align>center</wp:align>
          </wp:positionH>
          <wp:positionV relativeFrom="paragraph">
            <wp:posOffset>-160557</wp:posOffset>
          </wp:positionV>
          <wp:extent cx="2662238" cy="420121"/>
          <wp:effectExtent l="0" t="0" r="5080" b="0"/>
          <wp:wrapSquare wrapText="bothSides" distT="114300" distB="114300" distL="114300" distR="114300"/>
          <wp:docPr id="13" name="image01.png" descr="logo_nadelku_vypl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png" descr="logo_nadelku_vypln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62238" cy="420121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2AFE"/>
    <w:rsid w:val="001260BD"/>
    <w:rsid w:val="001717C3"/>
    <w:rsid w:val="002011C4"/>
    <w:rsid w:val="00265578"/>
    <w:rsid w:val="002B00E9"/>
    <w:rsid w:val="002F786B"/>
    <w:rsid w:val="00301F67"/>
    <w:rsid w:val="00310BC1"/>
    <w:rsid w:val="003175E5"/>
    <w:rsid w:val="00342C83"/>
    <w:rsid w:val="00417432"/>
    <w:rsid w:val="0051020F"/>
    <w:rsid w:val="00547D6E"/>
    <w:rsid w:val="00650568"/>
    <w:rsid w:val="006B3AAC"/>
    <w:rsid w:val="007B0717"/>
    <w:rsid w:val="007B5CC5"/>
    <w:rsid w:val="00831284"/>
    <w:rsid w:val="00866A78"/>
    <w:rsid w:val="00866CC0"/>
    <w:rsid w:val="00960AD1"/>
    <w:rsid w:val="00A61AA0"/>
    <w:rsid w:val="00B21F15"/>
    <w:rsid w:val="00C56212"/>
    <w:rsid w:val="00DE46BD"/>
    <w:rsid w:val="00E02AFE"/>
    <w:rsid w:val="00EB226E"/>
    <w:rsid w:val="00F01878"/>
    <w:rsid w:val="00F32A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76249F"/>
  <w15:chartTrackingRefBased/>
  <w15:docId w15:val="{AA12DC87-B76E-4705-9424-B7546764B2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EB22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B226E"/>
  </w:style>
  <w:style w:type="paragraph" w:styleId="Zpat">
    <w:name w:val="footer"/>
    <w:basedOn w:val="Normln"/>
    <w:link w:val="ZpatChar"/>
    <w:uiPriority w:val="99"/>
    <w:unhideWhenUsed/>
    <w:rsid w:val="00EB22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B226E"/>
  </w:style>
  <w:style w:type="character" w:styleId="Hypertextovodkaz">
    <w:name w:val="Hyperlink"/>
    <w:basedOn w:val="Standardnpsmoodstavce"/>
    <w:uiPriority w:val="99"/>
    <w:unhideWhenUsed/>
    <w:rsid w:val="00EB226E"/>
    <w:rPr>
      <w:color w:val="0000FF"/>
      <w:u w:val="single"/>
    </w:rPr>
  </w:style>
  <w:style w:type="paragraph" w:customStyle="1" w:styleId="Default">
    <w:name w:val="Default"/>
    <w:rsid w:val="00EB226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011C4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011C4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facebook.com/muzeumkarlazemana/" TargetMode="External"/><Relationship Id="rId12" Type="http://schemas.openxmlformats.org/officeDocument/2006/relationships/hyperlink" Target="http://www.muzeumkarlazemana.cz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hyperlink" Target="http://www.muzeumkarlazemana.cz" TargetMode="Externa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hyperlink" Target="file:///C:\Users\Kate&#345;ina\Desktop\Muzeum%20Karla%20Zemana\V&#225;noce%202017\TZ\Foto%20robot\www.roboshot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433</Words>
  <Characters>2556</Characters>
  <Application>Microsoft Office Word</Application>
  <DocSecurity>0</DocSecurity>
  <Lines>21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ZS TGM Milovice</Company>
  <LinksUpToDate>false</LinksUpToDate>
  <CharactersWithSpaces>2984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</dc:creator>
  <cp:keywords/>
  <dc:description/>
  <cp:lastModifiedBy>Kateřina</cp:lastModifiedBy>
  <cp:revision>3</cp:revision>
  <dcterms:created xsi:type="dcterms:W3CDTF">2017-12-06T10:36:00Z</dcterms:created>
  <dcterms:modified xsi:type="dcterms:W3CDTF">2017-12-06T10:40:00Z</dcterms:modified>
</cp:coreProperties>
</file>